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2C6E" w:rsidRPr="00546821" w:rsidRDefault="006E1D31" w:rsidP="00546821">
      <w:pPr>
        <w:ind w:right="27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2"/>
        </w:rPr>
        <w:t xml:space="preserve">SAMAE de </w:t>
      </w:r>
      <w:r w:rsidR="00D42C6E">
        <w:rPr>
          <w:rFonts w:ascii="Garamond" w:hAnsi="Garamond"/>
          <w:sz w:val="22"/>
        </w:rPr>
        <w:t>Morro da Fumaça.</w:t>
      </w:r>
      <w:r w:rsidR="00853A9C">
        <w:rPr>
          <w:rFonts w:ascii="Garamond" w:hAnsi="Garamond"/>
          <w:sz w:val="22"/>
        </w:rPr>
        <w:t xml:space="preserve"> </w:t>
      </w:r>
      <w:r w:rsidR="0039281A">
        <w:rPr>
          <w:rFonts w:ascii="Garamond" w:hAnsi="Garamond"/>
          <w:sz w:val="22"/>
        </w:rPr>
        <w:t>Edital de</w:t>
      </w:r>
      <w:r w:rsidR="0058246B">
        <w:rPr>
          <w:rFonts w:ascii="Garamond" w:hAnsi="Garamond"/>
          <w:sz w:val="22"/>
        </w:rPr>
        <w:t xml:space="preserve"> </w:t>
      </w:r>
      <w:r w:rsidR="00B47639">
        <w:rPr>
          <w:rFonts w:ascii="Garamond" w:hAnsi="Garamond"/>
          <w:sz w:val="22"/>
        </w:rPr>
        <w:t>Concorrência Publica</w:t>
      </w:r>
      <w:r w:rsidR="006B0368">
        <w:rPr>
          <w:rFonts w:ascii="Garamond" w:hAnsi="Garamond"/>
          <w:sz w:val="22"/>
        </w:rPr>
        <w:t xml:space="preserve"> </w:t>
      </w:r>
      <w:r w:rsidR="00B47639">
        <w:rPr>
          <w:rFonts w:ascii="Garamond" w:hAnsi="Garamond"/>
          <w:sz w:val="22"/>
        </w:rPr>
        <w:t>003</w:t>
      </w:r>
      <w:r w:rsidR="00D42C6E">
        <w:rPr>
          <w:rFonts w:ascii="Garamond" w:hAnsi="Garamond"/>
          <w:sz w:val="22"/>
        </w:rPr>
        <w:t>/20</w:t>
      </w:r>
      <w:r w:rsidR="00177E20">
        <w:rPr>
          <w:rFonts w:ascii="Garamond" w:hAnsi="Garamond"/>
          <w:sz w:val="22"/>
        </w:rPr>
        <w:t>2</w:t>
      </w:r>
      <w:r w:rsidR="00B47639">
        <w:rPr>
          <w:rFonts w:ascii="Garamond" w:hAnsi="Garamond"/>
          <w:sz w:val="22"/>
        </w:rPr>
        <w:t>1</w:t>
      </w:r>
      <w:r w:rsidR="00D42C6E">
        <w:rPr>
          <w:rFonts w:ascii="Garamond" w:hAnsi="Garamond"/>
          <w:sz w:val="22"/>
        </w:rPr>
        <w:t>. Objeto</w:t>
      </w:r>
      <w:r w:rsidR="0051287F">
        <w:rPr>
          <w:rFonts w:ascii="Garamond" w:hAnsi="Garamond"/>
          <w:sz w:val="22"/>
        </w:rPr>
        <w:t xml:space="preserve">: </w:t>
      </w:r>
      <w:r w:rsidR="00B47639" w:rsidRPr="00B47639">
        <w:rPr>
          <w:rFonts w:ascii="Garamond" w:hAnsi="Garamond"/>
          <w:sz w:val="22"/>
        </w:rPr>
        <w:t xml:space="preserve">Contratação de empresa especializada na prestação de serviços de levantamento topográfico </w:t>
      </w:r>
      <w:proofErr w:type="spellStart"/>
      <w:r w:rsidR="00B47639" w:rsidRPr="00B47639">
        <w:rPr>
          <w:rFonts w:ascii="Garamond" w:hAnsi="Garamond"/>
          <w:sz w:val="22"/>
        </w:rPr>
        <w:t>planialtimétrico</w:t>
      </w:r>
      <w:proofErr w:type="spellEnd"/>
      <w:r w:rsidR="00B47639" w:rsidRPr="00B47639">
        <w:rPr>
          <w:rFonts w:ascii="Garamond" w:hAnsi="Garamond"/>
          <w:sz w:val="22"/>
        </w:rPr>
        <w:t xml:space="preserve"> cadastral, para desenvolvimento da atividade no perímetro urbano e rural do município de Morro da Fumaça - SC, visando o futuro desenvolvimento dos projetos de Sistema de Esgotamento Sanitário municipal.</w:t>
      </w:r>
      <w:r w:rsidR="001A2680">
        <w:rPr>
          <w:rFonts w:ascii="Garamond" w:hAnsi="Garamond"/>
          <w:b/>
          <w:sz w:val="22"/>
        </w:rPr>
        <w:t xml:space="preserve"> </w:t>
      </w:r>
      <w:r w:rsidR="005C528B">
        <w:rPr>
          <w:rFonts w:ascii="Garamond" w:hAnsi="Garamond"/>
          <w:b/>
          <w:sz w:val="22"/>
        </w:rPr>
        <w:t xml:space="preserve">Conforme parecer as empresas DARLAN DA SILVA GOULART, SETA SERVIÇOS TECNICOS E AGRIMENSURA EIRELI, PRECISA SERVIÇOS DE TOPOGRAFIA EIRELI, SOLO TOPOGRAFIA E GEORREFERENCIAMENTO LTDA, TEIXEIRA SETTE ENGENHARIA LTDA, GEO PROCSUL ENGENHARIA E GEORREFERENCIAMENTO E ESTOP ENGENHARIA E CONSULTORIA LTDA </w:t>
      </w:r>
      <w:r w:rsidR="005C528B" w:rsidRPr="005C528B">
        <w:rPr>
          <w:rFonts w:ascii="Garamond" w:hAnsi="Garamond"/>
          <w:sz w:val="22"/>
        </w:rPr>
        <w:t xml:space="preserve">têm um prazo de 05 dias úteis para apresentar essa certidão </w:t>
      </w:r>
      <w:proofErr w:type="gramStart"/>
      <w:r w:rsidR="005C528B" w:rsidRPr="005C528B">
        <w:rPr>
          <w:rFonts w:ascii="Garamond" w:hAnsi="Garamond"/>
          <w:sz w:val="22"/>
        </w:rPr>
        <w:t>sob pena</w:t>
      </w:r>
      <w:proofErr w:type="gramEnd"/>
      <w:r w:rsidR="005C528B" w:rsidRPr="005C528B">
        <w:rPr>
          <w:rFonts w:ascii="Garamond" w:hAnsi="Garamond"/>
          <w:sz w:val="22"/>
        </w:rPr>
        <w:t xml:space="preserve"> de inabilitação n</w:t>
      </w:r>
      <w:r w:rsidR="00F043C1">
        <w:rPr>
          <w:rFonts w:ascii="Garamond" w:hAnsi="Garamond"/>
          <w:sz w:val="22"/>
        </w:rPr>
        <w:t>o</w:t>
      </w:r>
      <w:r w:rsidR="005C528B" w:rsidRPr="005C528B">
        <w:rPr>
          <w:rFonts w:ascii="Garamond" w:hAnsi="Garamond"/>
          <w:sz w:val="22"/>
        </w:rPr>
        <w:t xml:space="preserve"> processo</w:t>
      </w:r>
      <w:r w:rsidR="002F6D63">
        <w:rPr>
          <w:rFonts w:ascii="Garamond" w:hAnsi="Garamond"/>
          <w:b/>
          <w:sz w:val="22"/>
        </w:rPr>
        <w:t>.</w:t>
      </w:r>
      <w:r w:rsidR="005C528B">
        <w:rPr>
          <w:rFonts w:ascii="Garamond" w:hAnsi="Garamond"/>
          <w:b/>
          <w:sz w:val="22"/>
        </w:rPr>
        <w:t xml:space="preserve"> Dessa forma a </w:t>
      </w:r>
      <w:r w:rsidR="00F043C1">
        <w:rPr>
          <w:rFonts w:ascii="Garamond" w:hAnsi="Garamond"/>
          <w:b/>
          <w:sz w:val="22"/>
        </w:rPr>
        <w:t>data limite para apresentar o documento será</w:t>
      </w:r>
      <w:r w:rsidR="00D42C6E">
        <w:rPr>
          <w:rFonts w:ascii="Garamond" w:hAnsi="Garamond"/>
          <w:sz w:val="22"/>
        </w:rPr>
        <w:t xml:space="preserve"> </w:t>
      </w:r>
      <w:r w:rsidR="00F043C1">
        <w:rPr>
          <w:rFonts w:ascii="Garamond" w:hAnsi="Garamond"/>
          <w:sz w:val="22"/>
        </w:rPr>
        <w:t>23</w:t>
      </w:r>
      <w:r w:rsidR="00D42C6E">
        <w:rPr>
          <w:rFonts w:ascii="Garamond" w:hAnsi="Garamond"/>
          <w:sz w:val="22"/>
        </w:rPr>
        <w:t>/</w:t>
      </w:r>
      <w:r w:rsidR="00B47639">
        <w:rPr>
          <w:rFonts w:ascii="Garamond" w:hAnsi="Garamond"/>
          <w:sz w:val="22"/>
        </w:rPr>
        <w:t>06</w:t>
      </w:r>
      <w:r w:rsidR="00B61E77">
        <w:rPr>
          <w:rFonts w:ascii="Garamond" w:hAnsi="Garamond"/>
          <w:sz w:val="22"/>
        </w:rPr>
        <w:t>/</w:t>
      </w:r>
      <w:r w:rsidR="00D42C6E">
        <w:rPr>
          <w:rFonts w:ascii="Garamond" w:hAnsi="Garamond"/>
          <w:sz w:val="22"/>
        </w:rPr>
        <w:t>20</w:t>
      </w:r>
      <w:r w:rsidR="00177E20">
        <w:rPr>
          <w:rFonts w:ascii="Garamond" w:hAnsi="Garamond"/>
          <w:sz w:val="22"/>
        </w:rPr>
        <w:t>2</w:t>
      </w:r>
      <w:r w:rsidR="00B47639">
        <w:rPr>
          <w:rFonts w:ascii="Garamond" w:hAnsi="Garamond"/>
          <w:sz w:val="22"/>
        </w:rPr>
        <w:t>1</w:t>
      </w:r>
      <w:r w:rsidR="00D42C6E">
        <w:rPr>
          <w:rFonts w:ascii="Garamond" w:hAnsi="Garamond"/>
          <w:sz w:val="22"/>
        </w:rPr>
        <w:t xml:space="preserve">. Local: Setor de Licitação, 2º Piso, Paço Municipal Prefeito </w:t>
      </w:r>
      <w:proofErr w:type="spellStart"/>
      <w:r w:rsidR="00D42C6E">
        <w:rPr>
          <w:rFonts w:ascii="Garamond" w:hAnsi="Garamond"/>
          <w:sz w:val="22"/>
        </w:rPr>
        <w:t>Auzilio</w:t>
      </w:r>
      <w:proofErr w:type="spellEnd"/>
      <w:r w:rsidR="00D42C6E">
        <w:rPr>
          <w:rFonts w:ascii="Garamond" w:hAnsi="Garamond"/>
          <w:sz w:val="22"/>
        </w:rPr>
        <w:t xml:space="preserve"> </w:t>
      </w:r>
      <w:proofErr w:type="spellStart"/>
      <w:r w:rsidR="00D42C6E">
        <w:rPr>
          <w:rFonts w:ascii="Garamond" w:hAnsi="Garamond"/>
          <w:sz w:val="22"/>
        </w:rPr>
        <w:t>Frasson</w:t>
      </w:r>
      <w:proofErr w:type="spellEnd"/>
      <w:r w:rsidR="00D42C6E">
        <w:rPr>
          <w:rFonts w:ascii="Garamond" w:hAnsi="Garamond"/>
          <w:sz w:val="22"/>
        </w:rPr>
        <w:t xml:space="preserve">, Rua 20 de Maio, 100, Centro, neste município. </w:t>
      </w:r>
      <w:r w:rsidR="00FE60C0">
        <w:rPr>
          <w:rFonts w:ascii="Garamond" w:hAnsi="Garamond"/>
          <w:sz w:val="22"/>
        </w:rPr>
        <w:t>ROBERTO JOSE SAVIO CAETANO</w:t>
      </w:r>
      <w:r w:rsidR="00D42C6E">
        <w:rPr>
          <w:rFonts w:ascii="Garamond" w:hAnsi="Garamond"/>
          <w:sz w:val="22"/>
        </w:rPr>
        <w:t xml:space="preserve"> – Secretári</w:t>
      </w:r>
      <w:r w:rsidR="00E071EF">
        <w:rPr>
          <w:rFonts w:ascii="Garamond" w:hAnsi="Garamond"/>
          <w:sz w:val="22"/>
        </w:rPr>
        <w:t>o</w:t>
      </w:r>
      <w:r w:rsidR="00D42C6E">
        <w:rPr>
          <w:rFonts w:ascii="Garamond" w:hAnsi="Garamond"/>
          <w:sz w:val="22"/>
        </w:rPr>
        <w:t xml:space="preserve"> </w:t>
      </w:r>
      <w:r w:rsidR="005D6125">
        <w:rPr>
          <w:rFonts w:ascii="Garamond" w:hAnsi="Garamond"/>
          <w:sz w:val="22"/>
        </w:rPr>
        <w:t>do Sistema Econômico</w:t>
      </w:r>
      <w:r w:rsidR="00D42C6E">
        <w:rPr>
          <w:rFonts w:ascii="Garamond" w:hAnsi="Garamond"/>
          <w:sz w:val="22"/>
        </w:rPr>
        <w:t>.</w:t>
      </w:r>
    </w:p>
    <w:p w:rsidR="000B5191" w:rsidRDefault="000B5191" w:rsidP="00055ACB"/>
    <w:p w:rsidR="004B470C" w:rsidRPr="00055ACB" w:rsidRDefault="004B470C" w:rsidP="00055ACB"/>
    <w:sectPr w:rsidR="004B470C" w:rsidRPr="00055ACB" w:rsidSect="00E31FA5">
      <w:headerReference w:type="even" r:id="rId6"/>
      <w:headerReference w:type="default" r:id="rId7"/>
      <w:footerReference w:type="even" r:id="rId8"/>
      <w:pgSz w:w="11907" w:h="16840" w:code="9"/>
      <w:pgMar w:top="1134" w:right="851" w:bottom="1191" w:left="1134" w:header="567" w:footer="567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96277" w:rsidRDefault="00696277">
      <w:r>
        <w:separator/>
      </w:r>
    </w:p>
  </w:endnote>
  <w:endnote w:type="continuationSeparator" w:id="0">
    <w:p w:rsidR="00696277" w:rsidRDefault="0069627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0960" w:rsidRDefault="00111BF3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 w:rsidR="00B00960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B00960" w:rsidRDefault="00B00960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96277" w:rsidRDefault="00696277">
      <w:r>
        <w:separator/>
      </w:r>
    </w:p>
  </w:footnote>
  <w:footnote w:type="continuationSeparator" w:id="0">
    <w:p w:rsidR="00696277" w:rsidRDefault="0069627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0960" w:rsidRDefault="00111BF3">
    <w:pPr>
      <w:pStyle w:val="Cabealh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B00960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B00960" w:rsidRDefault="00B00960">
    <w:pPr>
      <w:pStyle w:val="Cabealh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0960" w:rsidRDefault="00111BF3">
    <w:pPr>
      <w:pStyle w:val="Cabealh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B00960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F043C1">
      <w:rPr>
        <w:rStyle w:val="Nmerodepgina"/>
        <w:noProof/>
      </w:rPr>
      <w:t>1</w:t>
    </w:r>
    <w:r>
      <w:rPr>
        <w:rStyle w:val="Nmerodepgina"/>
      </w:rPr>
      <w:fldChar w:fldCharType="end"/>
    </w:r>
  </w:p>
  <w:p w:rsidR="00B00960" w:rsidRDefault="00B00960">
    <w:pPr>
      <w:pStyle w:val="Cabealh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A2011"/>
    <w:rsid w:val="00000830"/>
    <w:rsid w:val="0002610B"/>
    <w:rsid w:val="000558AC"/>
    <w:rsid w:val="00055ACB"/>
    <w:rsid w:val="00061E57"/>
    <w:rsid w:val="00062C2E"/>
    <w:rsid w:val="000700EB"/>
    <w:rsid w:val="0009686D"/>
    <w:rsid w:val="000A6A6E"/>
    <w:rsid w:val="000B23C8"/>
    <w:rsid w:val="000B2C0D"/>
    <w:rsid w:val="000B5191"/>
    <w:rsid w:val="000B7A45"/>
    <w:rsid w:val="000C1E34"/>
    <w:rsid w:val="000C67D9"/>
    <w:rsid w:val="000D28D0"/>
    <w:rsid w:val="000E14E9"/>
    <w:rsid w:val="000E28DF"/>
    <w:rsid w:val="000F3FA2"/>
    <w:rsid w:val="001013C7"/>
    <w:rsid w:val="00111BF3"/>
    <w:rsid w:val="00117C25"/>
    <w:rsid w:val="00133C9E"/>
    <w:rsid w:val="00134D54"/>
    <w:rsid w:val="001419C3"/>
    <w:rsid w:val="00145672"/>
    <w:rsid w:val="00146982"/>
    <w:rsid w:val="0017263E"/>
    <w:rsid w:val="00177E20"/>
    <w:rsid w:val="001803A7"/>
    <w:rsid w:val="00190900"/>
    <w:rsid w:val="001934A4"/>
    <w:rsid w:val="001A1F35"/>
    <w:rsid w:val="001A2680"/>
    <w:rsid w:val="001A7383"/>
    <w:rsid w:val="001C002C"/>
    <w:rsid w:val="001C105D"/>
    <w:rsid w:val="001E3D48"/>
    <w:rsid w:val="001E65D7"/>
    <w:rsid w:val="00222252"/>
    <w:rsid w:val="0022529F"/>
    <w:rsid w:val="00234699"/>
    <w:rsid w:val="0023495E"/>
    <w:rsid w:val="00235EB7"/>
    <w:rsid w:val="00241CF7"/>
    <w:rsid w:val="00246B76"/>
    <w:rsid w:val="002706B8"/>
    <w:rsid w:val="00273074"/>
    <w:rsid w:val="002756FE"/>
    <w:rsid w:val="00282F4F"/>
    <w:rsid w:val="002A38CE"/>
    <w:rsid w:val="002A6446"/>
    <w:rsid w:val="002B3431"/>
    <w:rsid w:val="002B36C2"/>
    <w:rsid w:val="002B3755"/>
    <w:rsid w:val="002B5147"/>
    <w:rsid w:val="002C1EC5"/>
    <w:rsid w:val="002C4525"/>
    <w:rsid w:val="002D7438"/>
    <w:rsid w:val="002E73BF"/>
    <w:rsid w:val="002F59AF"/>
    <w:rsid w:val="002F6D63"/>
    <w:rsid w:val="002F6F16"/>
    <w:rsid w:val="00301944"/>
    <w:rsid w:val="00316C1D"/>
    <w:rsid w:val="00323E53"/>
    <w:rsid w:val="003244ED"/>
    <w:rsid w:val="003256E9"/>
    <w:rsid w:val="0032629E"/>
    <w:rsid w:val="003412E1"/>
    <w:rsid w:val="003415CD"/>
    <w:rsid w:val="0034396C"/>
    <w:rsid w:val="003561AE"/>
    <w:rsid w:val="00361FB3"/>
    <w:rsid w:val="00366892"/>
    <w:rsid w:val="00367339"/>
    <w:rsid w:val="00380C0C"/>
    <w:rsid w:val="003816BF"/>
    <w:rsid w:val="00382871"/>
    <w:rsid w:val="003847A8"/>
    <w:rsid w:val="0039281A"/>
    <w:rsid w:val="00396832"/>
    <w:rsid w:val="003A15E8"/>
    <w:rsid w:val="003A365B"/>
    <w:rsid w:val="003B51FA"/>
    <w:rsid w:val="003C212F"/>
    <w:rsid w:val="003D4CCA"/>
    <w:rsid w:val="003F2C60"/>
    <w:rsid w:val="00403642"/>
    <w:rsid w:val="004336F3"/>
    <w:rsid w:val="00434069"/>
    <w:rsid w:val="00434D2C"/>
    <w:rsid w:val="0043596D"/>
    <w:rsid w:val="004461C4"/>
    <w:rsid w:val="00452FC7"/>
    <w:rsid w:val="00455156"/>
    <w:rsid w:val="00457501"/>
    <w:rsid w:val="00462F1D"/>
    <w:rsid w:val="004725AC"/>
    <w:rsid w:val="0047382F"/>
    <w:rsid w:val="00485C05"/>
    <w:rsid w:val="004926EF"/>
    <w:rsid w:val="004A3552"/>
    <w:rsid w:val="004A563A"/>
    <w:rsid w:val="004B1ACE"/>
    <w:rsid w:val="004B470C"/>
    <w:rsid w:val="004B68AC"/>
    <w:rsid w:val="004B75CD"/>
    <w:rsid w:val="004C5BD6"/>
    <w:rsid w:val="004C7ECF"/>
    <w:rsid w:val="004D5C83"/>
    <w:rsid w:val="004D5FB4"/>
    <w:rsid w:val="004F4E44"/>
    <w:rsid w:val="00502795"/>
    <w:rsid w:val="00502CE2"/>
    <w:rsid w:val="00507B8C"/>
    <w:rsid w:val="0051287F"/>
    <w:rsid w:val="0051568B"/>
    <w:rsid w:val="00534B10"/>
    <w:rsid w:val="00546821"/>
    <w:rsid w:val="0055578D"/>
    <w:rsid w:val="0055614E"/>
    <w:rsid w:val="00572849"/>
    <w:rsid w:val="00581D25"/>
    <w:rsid w:val="0058246B"/>
    <w:rsid w:val="0058435C"/>
    <w:rsid w:val="005933CC"/>
    <w:rsid w:val="005973C4"/>
    <w:rsid w:val="005B0310"/>
    <w:rsid w:val="005B225B"/>
    <w:rsid w:val="005C2E3A"/>
    <w:rsid w:val="005C528B"/>
    <w:rsid w:val="005D6125"/>
    <w:rsid w:val="005E55B7"/>
    <w:rsid w:val="005F3D4F"/>
    <w:rsid w:val="006037D1"/>
    <w:rsid w:val="00607DBA"/>
    <w:rsid w:val="00612710"/>
    <w:rsid w:val="00632FD2"/>
    <w:rsid w:val="006416BD"/>
    <w:rsid w:val="00677B0D"/>
    <w:rsid w:val="00696277"/>
    <w:rsid w:val="006A4515"/>
    <w:rsid w:val="006B0368"/>
    <w:rsid w:val="006C3869"/>
    <w:rsid w:val="006E1D31"/>
    <w:rsid w:val="006E4A33"/>
    <w:rsid w:val="006E716C"/>
    <w:rsid w:val="006F111B"/>
    <w:rsid w:val="006F2842"/>
    <w:rsid w:val="006F4CEB"/>
    <w:rsid w:val="006F78B5"/>
    <w:rsid w:val="007058C3"/>
    <w:rsid w:val="00707095"/>
    <w:rsid w:val="00715230"/>
    <w:rsid w:val="007233AF"/>
    <w:rsid w:val="00731D00"/>
    <w:rsid w:val="00737F55"/>
    <w:rsid w:val="00751900"/>
    <w:rsid w:val="00760E44"/>
    <w:rsid w:val="00797753"/>
    <w:rsid w:val="007A629A"/>
    <w:rsid w:val="007B1C0E"/>
    <w:rsid w:val="007E7E71"/>
    <w:rsid w:val="008169A0"/>
    <w:rsid w:val="00824A90"/>
    <w:rsid w:val="0082539C"/>
    <w:rsid w:val="008313DF"/>
    <w:rsid w:val="00834057"/>
    <w:rsid w:val="00835788"/>
    <w:rsid w:val="00835D5F"/>
    <w:rsid w:val="0084436E"/>
    <w:rsid w:val="00853A9C"/>
    <w:rsid w:val="00864843"/>
    <w:rsid w:val="00894721"/>
    <w:rsid w:val="0089561D"/>
    <w:rsid w:val="00895F07"/>
    <w:rsid w:val="0089607F"/>
    <w:rsid w:val="008A6309"/>
    <w:rsid w:val="008B1D77"/>
    <w:rsid w:val="008C13E5"/>
    <w:rsid w:val="008C3BB4"/>
    <w:rsid w:val="008D793B"/>
    <w:rsid w:val="008E6992"/>
    <w:rsid w:val="008F4B60"/>
    <w:rsid w:val="00911A57"/>
    <w:rsid w:val="00917C33"/>
    <w:rsid w:val="009215CE"/>
    <w:rsid w:val="00925E53"/>
    <w:rsid w:val="00932682"/>
    <w:rsid w:val="009360D0"/>
    <w:rsid w:val="00951F5F"/>
    <w:rsid w:val="00953BD5"/>
    <w:rsid w:val="00973CE8"/>
    <w:rsid w:val="00985F08"/>
    <w:rsid w:val="00995DE5"/>
    <w:rsid w:val="009A2EF8"/>
    <w:rsid w:val="009A5849"/>
    <w:rsid w:val="009C2F78"/>
    <w:rsid w:val="009C3E27"/>
    <w:rsid w:val="009C60EC"/>
    <w:rsid w:val="009E1E7A"/>
    <w:rsid w:val="009F3A73"/>
    <w:rsid w:val="009F70B1"/>
    <w:rsid w:val="00A0772A"/>
    <w:rsid w:val="00A13D70"/>
    <w:rsid w:val="00A262B1"/>
    <w:rsid w:val="00A35B95"/>
    <w:rsid w:val="00A3756C"/>
    <w:rsid w:val="00A37590"/>
    <w:rsid w:val="00A874B5"/>
    <w:rsid w:val="00AA2B92"/>
    <w:rsid w:val="00AA3637"/>
    <w:rsid w:val="00AC283D"/>
    <w:rsid w:val="00AE5B15"/>
    <w:rsid w:val="00B00960"/>
    <w:rsid w:val="00B02332"/>
    <w:rsid w:val="00B11D98"/>
    <w:rsid w:val="00B41345"/>
    <w:rsid w:val="00B46E37"/>
    <w:rsid w:val="00B47639"/>
    <w:rsid w:val="00B47BE3"/>
    <w:rsid w:val="00B61E77"/>
    <w:rsid w:val="00B63E39"/>
    <w:rsid w:val="00B83774"/>
    <w:rsid w:val="00BC7AE3"/>
    <w:rsid w:val="00BD6B84"/>
    <w:rsid w:val="00BD7EE8"/>
    <w:rsid w:val="00BE466C"/>
    <w:rsid w:val="00BE6D01"/>
    <w:rsid w:val="00C05B82"/>
    <w:rsid w:val="00C1046E"/>
    <w:rsid w:val="00C13458"/>
    <w:rsid w:val="00C159BB"/>
    <w:rsid w:val="00C26A95"/>
    <w:rsid w:val="00C36FB4"/>
    <w:rsid w:val="00C40F97"/>
    <w:rsid w:val="00C56892"/>
    <w:rsid w:val="00C60EEB"/>
    <w:rsid w:val="00C6584A"/>
    <w:rsid w:val="00C65E9B"/>
    <w:rsid w:val="00C71397"/>
    <w:rsid w:val="00C75F04"/>
    <w:rsid w:val="00C85402"/>
    <w:rsid w:val="00C96C27"/>
    <w:rsid w:val="00CA123A"/>
    <w:rsid w:val="00CA2BFA"/>
    <w:rsid w:val="00CA3571"/>
    <w:rsid w:val="00CC161D"/>
    <w:rsid w:val="00CD31D5"/>
    <w:rsid w:val="00CE0263"/>
    <w:rsid w:val="00CE4908"/>
    <w:rsid w:val="00CF31FF"/>
    <w:rsid w:val="00D00F1C"/>
    <w:rsid w:val="00D06146"/>
    <w:rsid w:val="00D15F90"/>
    <w:rsid w:val="00D1702D"/>
    <w:rsid w:val="00D34B90"/>
    <w:rsid w:val="00D42C6E"/>
    <w:rsid w:val="00D44871"/>
    <w:rsid w:val="00D7218E"/>
    <w:rsid w:val="00D76728"/>
    <w:rsid w:val="00D76ADD"/>
    <w:rsid w:val="00D80F45"/>
    <w:rsid w:val="00D8467A"/>
    <w:rsid w:val="00D87043"/>
    <w:rsid w:val="00D87727"/>
    <w:rsid w:val="00DA0F5C"/>
    <w:rsid w:val="00DB21A0"/>
    <w:rsid w:val="00DB30ED"/>
    <w:rsid w:val="00DB6C2C"/>
    <w:rsid w:val="00DC1459"/>
    <w:rsid w:val="00DD0EA8"/>
    <w:rsid w:val="00DF07F9"/>
    <w:rsid w:val="00DF19A6"/>
    <w:rsid w:val="00DF3657"/>
    <w:rsid w:val="00E071EF"/>
    <w:rsid w:val="00E15951"/>
    <w:rsid w:val="00E27469"/>
    <w:rsid w:val="00E31FA5"/>
    <w:rsid w:val="00E3343F"/>
    <w:rsid w:val="00E503DB"/>
    <w:rsid w:val="00E65FF6"/>
    <w:rsid w:val="00E66054"/>
    <w:rsid w:val="00E77057"/>
    <w:rsid w:val="00E8237E"/>
    <w:rsid w:val="00EA2011"/>
    <w:rsid w:val="00EA501C"/>
    <w:rsid w:val="00EC5FA0"/>
    <w:rsid w:val="00ED50C8"/>
    <w:rsid w:val="00EE0B1E"/>
    <w:rsid w:val="00EE25B9"/>
    <w:rsid w:val="00F043C1"/>
    <w:rsid w:val="00F10AAB"/>
    <w:rsid w:val="00F13896"/>
    <w:rsid w:val="00F706C0"/>
    <w:rsid w:val="00F86626"/>
    <w:rsid w:val="00F9699D"/>
    <w:rsid w:val="00FA47A2"/>
    <w:rsid w:val="00FA7D19"/>
    <w:rsid w:val="00FD0B0B"/>
    <w:rsid w:val="00FD6B1A"/>
    <w:rsid w:val="00FE2245"/>
    <w:rsid w:val="00FE60C0"/>
    <w:rsid w:val="00FF33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20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E31FA5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E31FA5"/>
    <w:rPr>
      <w:rFonts w:ascii="Times New Roman" w:eastAsia="Times New Roman" w:hAnsi="Times New Roman" w:cs="Times New Roman"/>
      <w:sz w:val="20"/>
      <w:szCs w:val="20"/>
    </w:rPr>
  </w:style>
  <w:style w:type="paragraph" w:styleId="Rodap">
    <w:name w:val="footer"/>
    <w:basedOn w:val="Normal"/>
    <w:link w:val="RodapChar"/>
    <w:rsid w:val="00E31FA5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E31FA5"/>
    <w:rPr>
      <w:rFonts w:ascii="Times New Roman" w:eastAsia="Times New Roman" w:hAnsi="Times New Roman" w:cs="Times New Roman"/>
      <w:sz w:val="20"/>
      <w:szCs w:val="20"/>
    </w:rPr>
  </w:style>
  <w:style w:type="character" w:styleId="Nmerodepgina">
    <w:name w:val="page number"/>
    <w:basedOn w:val="Fontepargpadro"/>
    <w:rsid w:val="00E31FA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20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E31FA5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E31FA5"/>
    <w:rPr>
      <w:rFonts w:ascii="Times New Roman" w:eastAsia="Times New Roman" w:hAnsi="Times New Roman" w:cs="Times New Roman"/>
      <w:sz w:val="20"/>
      <w:szCs w:val="20"/>
    </w:rPr>
  </w:style>
  <w:style w:type="paragraph" w:styleId="Rodap">
    <w:name w:val="footer"/>
    <w:basedOn w:val="Normal"/>
    <w:link w:val="RodapChar"/>
    <w:rsid w:val="00E31FA5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E31FA5"/>
    <w:rPr>
      <w:rFonts w:ascii="Times New Roman" w:eastAsia="Times New Roman" w:hAnsi="Times New Roman" w:cs="Times New Roman"/>
      <w:sz w:val="20"/>
      <w:szCs w:val="20"/>
    </w:rPr>
  </w:style>
  <w:style w:type="character" w:styleId="Nmerodepgina">
    <w:name w:val="page number"/>
    <w:basedOn w:val="Fontepargpadro"/>
    <w:rsid w:val="00E31FA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7459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microsoft.com/office/2007/relationships/stylesWithEffects" Target="stylesWithEffects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162</Words>
  <Characters>877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PMMF</Company>
  <LinksUpToDate>false</LinksUpToDate>
  <CharactersWithSpaces>1037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Renato</dc:creator>
  <cp:lastModifiedBy>LICITACAO</cp:lastModifiedBy>
  <cp:revision>3</cp:revision>
  <dcterms:created xsi:type="dcterms:W3CDTF">2021-06-15T17:59:00Z</dcterms:created>
  <dcterms:modified xsi:type="dcterms:W3CDTF">2021-06-15T18:25:00Z</dcterms:modified>
</cp:coreProperties>
</file>